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68" w:rsidRDefault="00E72168">
      <w:r>
        <w:rPr>
          <w:noProof/>
        </w:rPr>
        <w:drawing>
          <wp:anchor distT="0" distB="0" distL="114300" distR="114300" simplePos="0" relativeHeight="251659264" behindDoc="0" locked="0" layoutInCell="1" allowOverlap="1" wp14:anchorId="4A8AAA57" wp14:editId="44B5A166">
            <wp:simplePos x="0" y="0"/>
            <wp:positionH relativeFrom="column">
              <wp:posOffset>716085</wp:posOffset>
            </wp:positionH>
            <wp:positionV relativeFrom="paragraph">
              <wp:posOffset>-488950</wp:posOffset>
            </wp:positionV>
            <wp:extent cx="4705350" cy="1063731"/>
            <wp:effectExtent l="0" t="0" r="0" b="3175"/>
            <wp:wrapNone/>
            <wp:docPr id="1" name="Picture 1" descr="C:\Users\User\Documents\new school 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new school logo fina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06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168" w:rsidRPr="00E72168" w:rsidRDefault="00E72168" w:rsidP="00E72168"/>
    <w:p w:rsidR="00E656C1" w:rsidRDefault="00E656C1" w:rsidP="00AA0F8B">
      <w:pPr>
        <w:tabs>
          <w:tab w:val="left" w:pos="4680"/>
        </w:tabs>
        <w:spacing w:after="0"/>
      </w:pPr>
    </w:p>
    <w:p w:rsidR="00AA0F8B" w:rsidRDefault="00A94506" w:rsidP="00AA0F8B">
      <w:pPr>
        <w:tabs>
          <w:tab w:val="left" w:pos="4680"/>
        </w:tabs>
        <w:spacing w:after="0"/>
      </w:pPr>
      <w:r>
        <w:t>Date: August</w:t>
      </w:r>
      <w:r w:rsidR="00946C70">
        <w:t xml:space="preserve"> </w:t>
      </w:r>
      <w:r>
        <w:t>3</w:t>
      </w:r>
      <w:r w:rsidR="00AA0F8B">
        <w:t>, 2018</w:t>
      </w:r>
    </w:p>
    <w:p w:rsidR="00804A6F" w:rsidRDefault="00804A6F" w:rsidP="00AA0F8B">
      <w:pPr>
        <w:tabs>
          <w:tab w:val="left" w:pos="4680"/>
        </w:tabs>
        <w:spacing w:after="0"/>
      </w:pPr>
      <w:proofErr w:type="gramStart"/>
      <w:r>
        <w:t>School Memorandum No.</w:t>
      </w:r>
      <w:proofErr w:type="gramEnd"/>
      <w:r>
        <w:t xml:space="preserve"> _____ s. 2018</w:t>
      </w:r>
    </w:p>
    <w:p w:rsidR="00E72168" w:rsidRDefault="00E72168" w:rsidP="00AA0F8B">
      <w:pPr>
        <w:tabs>
          <w:tab w:val="left" w:pos="4680"/>
        </w:tabs>
        <w:spacing w:after="0"/>
      </w:pPr>
      <w:r>
        <w:t>From:  Office of the Principal</w:t>
      </w:r>
    </w:p>
    <w:p w:rsidR="00E72168" w:rsidRDefault="006C17CC" w:rsidP="00AA0F8B">
      <w:pPr>
        <w:tabs>
          <w:tab w:val="left" w:pos="4680"/>
        </w:tabs>
        <w:spacing w:after="0"/>
      </w:pPr>
      <w:r>
        <w:t>To: Teachers</w:t>
      </w:r>
    </w:p>
    <w:p w:rsidR="009D3664" w:rsidRDefault="00E72168" w:rsidP="00AA0F8B">
      <w:pPr>
        <w:pBdr>
          <w:bottom w:val="single" w:sz="12" w:space="1" w:color="auto"/>
        </w:pBdr>
        <w:tabs>
          <w:tab w:val="left" w:pos="4680"/>
        </w:tabs>
        <w:spacing w:after="0"/>
      </w:pPr>
      <w:r>
        <w:t xml:space="preserve">Subject: Strengthening SBM </w:t>
      </w:r>
      <w:proofErr w:type="spellStart"/>
      <w:r>
        <w:t>WinS</w:t>
      </w:r>
      <w:proofErr w:type="spellEnd"/>
      <w:r>
        <w:t xml:space="preserve"> Implementation</w:t>
      </w:r>
      <w:r w:rsidR="009D3664">
        <w:t xml:space="preserve"> </w:t>
      </w:r>
    </w:p>
    <w:p w:rsidR="00E72168" w:rsidRDefault="009D3664" w:rsidP="00AA0F8B">
      <w:pPr>
        <w:pBdr>
          <w:bottom w:val="single" w:sz="12" w:space="1" w:color="auto"/>
        </w:pBdr>
        <w:tabs>
          <w:tab w:val="left" w:pos="4680"/>
        </w:tabs>
        <w:spacing w:after="0"/>
      </w:pPr>
      <w:r>
        <w:t xml:space="preserve">               (Measures to </w:t>
      </w:r>
      <w:proofErr w:type="gramStart"/>
      <w:r>
        <w:t>Undertake</w:t>
      </w:r>
      <w:proofErr w:type="gramEnd"/>
      <w:r>
        <w:t xml:space="preserve"> when Water Supply is Disrupted)</w:t>
      </w:r>
    </w:p>
    <w:p w:rsidR="00804A6F" w:rsidRDefault="00804A6F" w:rsidP="00E72168">
      <w:pPr>
        <w:tabs>
          <w:tab w:val="left" w:pos="4680"/>
        </w:tabs>
        <w:spacing w:after="0"/>
        <w:rPr>
          <w:rFonts w:cstheme="minorHAnsi"/>
        </w:rPr>
      </w:pPr>
    </w:p>
    <w:p w:rsidR="00E72168" w:rsidRDefault="00505926" w:rsidP="006C17CC">
      <w:pPr>
        <w:pStyle w:val="ListParagraph"/>
        <w:numPr>
          <w:ilvl w:val="0"/>
          <w:numId w:val="12"/>
        </w:numPr>
        <w:tabs>
          <w:tab w:val="left" w:pos="630"/>
          <w:tab w:val="left" w:pos="468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This time</w:t>
      </w:r>
      <w:r w:rsidR="002A4DBD">
        <w:rPr>
          <w:rFonts w:cstheme="minorHAnsi"/>
        </w:rPr>
        <w:t xml:space="preserve"> our water supply was disrupted due to repair and maintenance of the malfunctioning parts of the wate</w:t>
      </w:r>
      <w:bookmarkStart w:id="0" w:name="_GoBack"/>
      <w:bookmarkEnd w:id="0"/>
      <w:r w:rsidR="002A4DBD">
        <w:rPr>
          <w:rFonts w:cstheme="minorHAnsi"/>
        </w:rPr>
        <w:t xml:space="preserve">r pump. </w:t>
      </w:r>
      <w:r w:rsidR="00946C70">
        <w:rPr>
          <w:rFonts w:cstheme="minorHAnsi"/>
        </w:rPr>
        <w:t>To ensure a regular supply of safe dr</w:t>
      </w:r>
      <w:r w:rsidR="002A4DBD">
        <w:rPr>
          <w:rFonts w:cstheme="minorHAnsi"/>
        </w:rPr>
        <w:t xml:space="preserve">inking water for our </w:t>
      </w:r>
      <w:r w:rsidR="00946C70">
        <w:rPr>
          <w:rFonts w:cstheme="minorHAnsi"/>
        </w:rPr>
        <w:t>pupils please be advised to observe the following measures:</w:t>
      </w:r>
    </w:p>
    <w:p w:rsidR="00946C70" w:rsidRDefault="002A4DBD" w:rsidP="00946C70">
      <w:pPr>
        <w:pStyle w:val="ListParagraph"/>
        <w:numPr>
          <w:ilvl w:val="0"/>
          <w:numId w:val="11"/>
        </w:numPr>
        <w:tabs>
          <w:tab w:val="left" w:pos="630"/>
          <w:tab w:val="left" w:pos="4680"/>
        </w:tabs>
        <w:spacing w:after="0"/>
        <w:rPr>
          <w:rFonts w:cstheme="minorHAnsi"/>
        </w:rPr>
      </w:pPr>
      <w:r>
        <w:rPr>
          <w:rFonts w:cstheme="minorHAnsi"/>
        </w:rPr>
        <w:t>Advise the pupils to bring their own water enough for a day.</w:t>
      </w:r>
    </w:p>
    <w:p w:rsidR="002A4DBD" w:rsidRDefault="002A4DBD" w:rsidP="00946C70">
      <w:pPr>
        <w:pStyle w:val="ListParagraph"/>
        <w:numPr>
          <w:ilvl w:val="0"/>
          <w:numId w:val="11"/>
        </w:numPr>
        <w:tabs>
          <w:tab w:val="left" w:pos="630"/>
          <w:tab w:val="left" w:pos="4680"/>
        </w:tabs>
        <w:spacing w:after="0"/>
        <w:rPr>
          <w:rFonts w:cstheme="minorHAnsi"/>
        </w:rPr>
      </w:pPr>
      <w:r>
        <w:rPr>
          <w:rFonts w:cstheme="minorHAnsi"/>
        </w:rPr>
        <w:t xml:space="preserve">Inform the parents to ensure that their children </w:t>
      </w:r>
      <w:r w:rsidR="00EB3C92">
        <w:rPr>
          <w:rFonts w:cstheme="minorHAnsi"/>
        </w:rPr>
        <w:t xml:space="preserve">have </w:t>
      </w:r>
      <w:r w:rsidR="00505926">
        <w:rPr>
          <w:rFonts w:cstheme="minorHAnsi"/>
        </w:rPr>
        <w:t>drinking water</w:t>
      </w:r>
      <w:r w:rsidR="00EB3C92">
        <w:rPr>
          <w:rFonts w:cstheme="minorHAnsi"/>
        </w:rPr>
        <w:t xml:space="preserve"> in coming to school</w:t>
      </w:r>
      <w:r w:rsidR="00505926">
        <w:rPr>
          <w:rFonts w:cstheme="minorHAnsi"/>
        </w:rPr>
        <w:t>.</w:t>
      </w:r>
    </w:p>
    <w:p w:rsidR="00505926" w:rsidRDefault="00EB3C92" w:rsidP="00946C70">
      <w:pPr>
        <w:pStyle w:val="ListParagraph"/>
        <w:numPr>
          <w:ilvl w:val="0"/>
          <w:numId w:val="11"/>
        </w:numPr>
        <w:tabs>
          <w:tab w:val="left" w:pos="630"/>
          <w:tab w:val="left" w:pos="4680"/>
        </w:tabs>
        <w:spacing w:after="0"/>
        <w:rPr>
          <w:rFonts w:cstheme="minorHAnsi"/>
        </w:rPr>
      </w:pPr>
      <w:r>
        <w:rPr>
          <w:rFonts w:cstheme="minorHAnsi"/>
        </w:rPr>
        <w:t>See to it</w:t>
      </w:r>
      <w:r w:rsidR="00505926">
        <w:rPr>
          <w:rFonts w:cstheme="minorHAnsi"/>
        </w:rPr>
        <w:t xml:space="preserve"> that your water jug is always filled with safe drinking water.</w:t>
      </w:r>
    </w:p>
    <w:p w:rsidR="00EB3C92" w:rsidRDefault="00505926" w:rsidP="00EB3C92">
      <w:pPr>
        <w:pStyle w:val="ListParagraph"/>
        <w:numPr>
          <w:ilvl w:val="0"/>
          <w:numId w:val="11"/>
        </w:numPr>
        <w:tabs>
          <w:tab w:val="left" w:pos="630"/>
          <w:tab w:val="left" w:pos="4680"/>
        </w:tabs>
        <w:spacing w:after="0"/>
        <w:rPr>
          <w:rFonts w:cstheme="minorHAnsi"/>
        </w:rPr>
      </w:pPr>
      <w:r>
        <w:rPr>
          <w:rFonts w:cstheme="minorHAnsi"/>
        </w:rPr>
        <w:t xml:space="preserve">Make arrangement </w:t>
      </w:r>
      <w:r w:rsidR="00EB3C92">
        <w:rPr>
          <w:rFonts w:cstheme="minorHAnsi"/>
        </w:rPr>
        <w:t>with the parents as to how they can assist you in providing regular supply of safe drinking water for their children.</w:t>
      </w:r>
    </w:p>
    <w:p w:rsidR="006C17CC" w:rsidRDefault="006C17CC" w:rsidP="006C17CC">
      <w:pPr>
        <w:pStyle w:val="ListParagraph"/>
        <w:numPr>
          <w:ilvl w:val="0"/>
          <w:numId w:val="12"/>
        </w:numPr>
        <w:tabs>
          <w:tab w:val="left" w:pos="630"/>
          <w:tab w:val="left" w:pos="4680"/>
        </w:tabs>
        <w:spacing w:after="0"/>
        <w:rPr>
          <w:rFonts w:cstheme="minorHAnsi"/>
        </w:rPr>
      </w:pPr>
      <w:r>
        <w:rPr>
          <w:rFonts w:cstheme="minorHAnsi"/>
        </w:rPr>
        <w:t>Immediate dissemination of this memorandum is desired. Please be guided.</w:t>
      </w:r>
    </w:p>
    <w:p w:rsidR="006C17CC" w:rsidRDefault="006C17CC" w:rsidP="006C17CC">
      <w:pPr>
        <w:pStyle w:val="ListParagraph"/>
        <w:tabs>
          <w:tab w:val="left" w:pos="630"/>
          <w:tab w:val="left" w:pos="4680"/>
        </w:tabs>
        <w:spacing w:after="0"/>
        <w:ind w:left="1080"/>
        <w:rPr>
          <w:rFonts w:cstheme="minorHAnsi"/>
        </w:rPr>
      </w:pPr>
    </w:p>
    <w:p w:rsidR="006C17CC" w:rsidRDefault="006C17CC" w:rsidP="006C17CC">
      <w:pPr>
        <w:pStyle w:val="ListParagraph"/>
        <w:tabs>
          <w:tab w:val="left" w:pos="630"/>
          <w:tab w:val="left" w:pos="4680"/>
        </w:tabs>
        <w:spacing w:after="0"/>
        <w:ind w:left="1080"/>
        <w:rPr>
          <w:rFonts w:cstheme="minorHAnsi"/>
        </w:rPr>
      </w:pPr>
    </w:p>
    <w:p w:rsidR="006C17CC" w:rsidRDefault="006C17CC" w:rsidP="006C17CC">
      <w:pPr>
        <w:pStyle w:val="ListParagraph"/>
        <w:tabs>
          <w:tab w:val="left" w:pos="630"/>
          <w:tab w:val="left" w:pos="4680"/>
        </w:tabs>
        <w:spacing w:after="0"/>
        <w:ind w:left="1080"/>
        <w:rPr>
          <w:rFonts w:cstheme="minorHAnsi"/>
        </w:rPr>
      </w:pPr>
    </w:p>
    <w:p w:rsidR="006C17CC" w:rsidRDefault="006C17CC" w:rsidP="006C17CC">
      <w:pPr>
        <w:pStyle w:val="ListParagraph"/>
        <w:tabs>
          <w:tab w:val="left" w:pos="630"/>
          <w:tab w:val="left" w:pos="4680"/>
        </w:tabs>
        <w:spacing w:after="0"/>
        <w:ind w:left="1080"/>
        <w:rPr>
          <w:rFonts w:cstheme="minorHAnsi"/>
        </w:rPr>
      </w:pPr>
    </w:p>
    <w:p w:rsidR="006C17CC" w:rsidRPr="006C17CC" w:rsidRDefault="006C17CC" w:rsidP="006C17CC">
      <w:pPr>
        <w:pStyle w:val="ListParagraph"/>
        <w:tabs>
          <w:tab w:val="left" w:pos="630"/>
          <w:tab w:val="left" w:pos="4680"/>
        </w:tabs>
        <w:spacing w:after="0"/>
        <w:ind w:left="1080"/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</w:t>
      </w:r>
      <w:r w:rsidRPr="006C17CC">
        <w:rPr>
          <w:rFonts w:cstheme="minorHAnsi"/>
          <w:b/>
        </w:rPr>
        <w:t>REVILYN Y. SOLOMON</w:t>
      </w:r>
    </w:p>
    <w:p w:rsidR="006C17CC" w:rsidRDefault="006C17CC" w:rsidP="006C17CC">
      <w:pPr>
        <w:pStyle w:val="ListParagraph"/>
        <w:tabs>
          <w:tab w:val="left" w:pos="630"/>
          <w:tab w:val="left" w:pos="4680"/>
        </w:tabs>
        <w:spacing w:after="0"/>
        <w:ind w:left="1080"/>
        <w:rPr>
          <w:rFonts w:cstheme="minorHAnsi"/>
        </w:rPr>
      </w:pPr>
      <w:r>
        <w:rPr>
          <w:rFonts w:cstheme="minorHAnsi"/>
        </w:rPr>
        <w:tab/>
        <w:t xml:space="preserve">          </w:t>
      </w:r>
      <w:r>
        <w:rPr>
          <w:rFonts w:cstheme="minorHAnsi"/>
        </w:rPr>
        <w:tab/>
      </w:r>
      <w:r>
        <w:rPr>
          <w:rFonts w:cstheme="minorHAnsi"/>
        </w:rPr>
        <w:tab/>
        <w:t>Principal I</w:t>
      </w:r>
    </w:p>
    <w:p w:rsidR="006C17CC" w:rsidRDefault="006C17CC" w:rsidP="006C17CC">
      <w:pPr>
        <w:tabs>
          <w:tab w:val="left" w:pos="630"/>
          <w:tab w:val="left" w:pos="4680"/>
        </w:tabs>
        <w:spacing w:after="0"/>
        <w:rPr>
          <w:rFonts w:cstheme="minorHAnsi"/>
        </w:rPr>
      </w:pPr>
    </w:p>
    <w:p w:rsidR="006C17CC" w:rsidRDefault="006C17CC" w:rsidP="006C17CC">
      <w:pPr>
        <w:tabs>
          <w:tab w:val="left" w:pos="630"/>
          <w:tab w:val="left" w:pos="4680"/>
        </w:tabs>
        <w:spacing w:after="0"/>
        <w:rPr>
          <w:rFonts w:cstheme="minorHAnsi"/>
        </w:rPr>
      </w:pPr>
    </w:p>
    <w:p w:rsidR="006C17CC" w:rsidRDefault="006C17CC" w:rsidP="006C17CC">
      <w:pPr>
        <w:tabs>
          <w:tab w:val="left" w:pos="630"/>
          <w:tab w:val="left" w:pos="4680"/>
        </w:tabs>
        <w:spacing w:after="0"/>
        <w:rPr>
          <w:rFonts w:cstheme="minorHAnsi"/>
        </w:rPr>
      </w:pPr>
    </w:p>
    <w:p w:rsidR="006C17CC" w:rsidRDefault="006C17CC" w:rsidP="006C17CC">
      <w:pPr>
        <w:tabs>
          <w:tab w:val="left" w:pos="630"/>
          <w:tab w:val="left" w:pos="4680"/>
        </w:tabs>
        <w:spacing w:after="0"/>
        <w:rPr>
          <w:rFonts w:cstheme="minorHAnsi"/>
        </w:rPr>
      </w:pPr>
    </w:p>
    <w:p w:rsidR="006C17CC" w:rsidRDefault="006C17CC" w:rsidP="006C17CC">
      <w:pPr>
        <w:tabs>
          <w:tab w:val="left" w:pos="630"/>
          <w:tab w:val="left" w:pos="4680"/>
        </w:tabs>
        <w:spacing w:after="0"/>
        <w:rPr>
          <w:rFonts w:cstheme="minorHAnsi"/>
        </w:rPr>
      </w:pPr>
    </w:p>
    <w:p w:rsidR="006C17CC" w:rsidRDefault="006C17CC" w:rsidP="006C17CC">
      <w:pPr>
        <w:tabs>
          <w:tab w:val="left" w:pos="630"/>
          <w:tab w:val="left" w:pos="4680"/>
        </w:tabs>
        <w:spacing w:after="0"/>
        <w:rPr>
          <w:rFonts w:cstheme="minorHAnsi"/>
        </w:rPr>
      </w:pPr>
    </w:p>
    <w:p w:rsidR="006C17CC" w:rsidRDefault="006C17CC" w:rsidP="006C17CC">
      <w:pPr>
        <w:tabs>
          <w:tab w:val="left" w:pos="630"/>
          <w:tab w:val="left" w:pos="4680"/>
        </w:tabs>
        <w:spacing w:after="0"/>
        <w:rPr>
          <w:rFonts w:cstheme="minorHAnsi"/>
        </w:rPr>
      </w:pPr>
    </w:p>
    <w:p w:rsidR="006C17CC" w:rsidRDefault="006C17CC" w:rsidP="006C17CC">
      <w:pPr>
        <w:tabs>
          <w:tab w:val="left" w:pos="630"/>
          <w:tab w:val="left" w:pos="4680"/>
        </w:tabs>
        <w:spacing w:after="0"/>
        <w:rPr>
          <w:rFonts w:cstheme="minorHAnsi"/>
        </w:rPr>
      </w:pPr>
    </w:p>
    <w:p w:rsidR="006C17CC" w:rsidRDefault="006C17CC" w:rsidP="006C17CC">
      <w:pPr>
        <w:tabs>
          <w:tab w:val="left" w:pos="630"/>
          <w:tab w:val="left" w:pos="4680"/>
        </w:tabs>
        <w:spacing w:after="0"/>
        <w:rPr>
          <w:rFonts w:cstheme="minorHAnsi"/>
        </w:rPr>
      </w:pPr>
    </w:p>
    <w:p w:rsidR="006C17CC" w:rsidRDefault="006C17CC" w:rsidP="006C17CC">
      <w:pPr>
        <w:tabs>
          <w:tab w:val="left" w:pos="630"/>
          <w:tab w:val="left" w:pos="4680"/>
        </w:tabs>
        <w:spacing w:after="0"/>
        <w:rPr>
          <w:rFonts w:cstheme="minorHAnsi"/>
        </w:rPr>
      </w:pPr>
    </w:p>
    <w:p w:rsidR="006C17CC" w:rsidRDefault="006C17CC" w:rsidP="006C17CC">
      <w:pPr>
        <w:tabs>
          <w:tab w:val="left" w:pos="630"/>
          <w:tab w:val="left" w:pos="4680"/>
        </w:tabs>
        <w:spacing w:after="0"/>
        <w:rPr>
          <w:rFonts w:cstheme="minorHAnsi"/>
        </w:rPr>
      </w:pPr>
    </w:p>
    <w:p w:rsidR="006C17CC" w:rsidRDefault="006C17CC" w:rsidP="006C17CC">
      <w:pPr>
        <w:tabs>
          <w:tab w:val="left" w:pos="630"/>
          <w:tab w:val="left" w:pos="4680"/>
        </w:tabs>
        <w:spacing w:after="0"/>
        <w:rPr>
          <w:rFonts w:cstheme="minorHAnsi"/>
        </w:rPr>
      </w:pPr>
    </w:p>
    <w:p w:rsidR="006C17CC" w:rsidRDefault="006C17CC" w:rsidP="006C17CC">
      <w:pPr>
        <w:tabs>
          <w:tab w:val="left" w:pos="630"/>
          <w:tab w:val="left" w:pos="4680"/>
        </w:tabs>
        <w:spacing w:after="0"/>
        <w:rPr>
          <w:rFonts w:cstheme="minorHAnsi"/>
        </w:rPr>
      </w:pPr>
    </w:p>
    <w:p w:rsidR="006C17CC" w:rsidRDefault="006C17CC" w:rsidP="006C17CC">
      <w:pPr>
        <w:tabs>
          <w:tab w:val="left" w:pos="630"/>
          <w:tab w:val="left" w:pos="4680"/>
        </w:tabs>
        <w:spacing w:after="0"/>
        <w:rPr>
          <w:rFonts w:cstheme="minorHAnsi"/>
        </w:rPr>
      </w:pPr>
    </w:p>
    <w:p w:rsidR="006C17CC" w:rsidRDefault="006C17CC" w:rsidP="006C17CC">
      <w:pPr>
        <w:tabs>
          <w:tab w:val="left" w:pos="630"/>
          <w:tab w:val="left" w:pos="4680"/>
        </w:tabs>
        <w:spacing w:after="0"/>
        <w:rPr>
          <w:rFonts w:cstheme="minorHAnsi"/>
        </w:rPr>
      </w:pPr>
    </w:p>
    <w:p w:rsidR="006C17CC" w:rsidRDefault="006C17CC" w:rsidP="006C17CC">
      <w:pPr>
        <w:tabs>
          <w:tab w:val="left" w:pos="4680"/>
        </w:tabs>
        <w:spacing w:after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F097003" wp14:editId="381B0A0B">
            <wp:simplePos x="0" y="0"/>
            <wp:positionH relativeFrom="column">
              <wp:posOffset>521335</wp:posOffset>
            </wp:positionH>
            <wp:positionV relativeFrom="paragraph">
              <wp:posOffset>-506730</wp:posOffset>
            </wp:positionV>
            <wp:extent cx="4705350" cy="1063625"/>
            <wp:effectExtent l="0" t="0" r="0" b="3175"/>
            <wp:wrapNone/>
            <wp:docPr id="2" name="Picture 2" descr="C:\Users\User\Documents\new school 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new school logo fina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7CC" w:rsidRDefault="006C17CC" w:rsidP="006C17CC">
      <w:pPr>
        <w:tabs>
          <w:tab w:val="left" w:pos="4680"/>
        </w:tabs>
        <w:spacing w:after="0"/>
      </w:pPr>
    </w:p>
    <w:p w:rsidR="006C17CC" w:rsidRDefault="006C17CC" w:rsidP="006C17CC">
      <w:pPr>
        <w:tabs>
          <w:tab w:val="left" w:pos="4680"/>
        </w:tabs>
        <w:spacing w:after="0"/>
      </w:pPr>
    </w:p>
    <w:p w:rsidR="006C17CC" w:rsidRDefault="006C17CC" w:rsidP="006C17CC">
      <w:pPr>
        <w:tabs>
          <w:tab w:val="left" w:pos="4680"/>
        </w:tabs>
        <w:spacing w:after="0"/>
      </w:pPr>
    </w:p>
    <w:p w:rsidR="00925652" w:rsidRDefault="00925652" w:rsidP="006C17CC">
      <w:pPr>
        <w:tabs>
          <w:tab w:val="left" w:pos="4680"/>
        </w:tabs>
        <w:spacing w:after="0"/>
      </w:pPr>
    </w:p>
    <w:p w:rsidR="006C17CC" w:rsidRDefault="006C17CC" w:rsidP="006C17CC">
      <w:pPr>
        <w:tabs>
          <w:tab w:val="left" w:pos="4680"/>
        </w:tabs>
        <w:spacing w:after="0"/>
      </w:pPr>
      <w:r>
        <w:t>Date: December 11, 2018</w:t>
      </w:r>
    </w:p>
    <w:p w:rsidR="006C17CC" w:rsidRDefault="006C17CC" w:rsidP="006C17CC">
      <w:pPr>
        <w:tabs>
          <w:tab w:val="left" w:pos="4680"/>
        </w:tabs>
        <w:spacing w:after="0"/>
      </w:pPr>
      <w:proofErr w:type="gramStart"/>
      <w:r>
        <w:t>School Memorandum No.</w:t>
      </w:r>
      <w:proofErr w:type="gramEnd"/>
      <w:r>
        <w:t xml:space="preserve"> _____ s. 2018</w:t>
      </w:r>
    </w:p>
    <w:p w:rsidR="006C17CC" w:rsidRDefault="006C17CC" w:rsidP="006C17CC">
      <w:pPr>
        <w:tabs>
          <w:tab w:val="left" w:pos="4680"/>
        </w:tabs>
        <w:spacing w:after="0"/>
      </w:pPr>
      <w:r>
        <w:t>From:  Office of the Principal</w:t>
      </w:r>
    </w:p>
    <w:p w:rsidR="006C17CC" w:rsidRDefault="006C17CC" w:rsidP="006C17CC">
      <w:pPr>
        <w:tabs>
          <w:tab w:val="left" w:pos="4680"/>
        </w:tabs>
        <w:spacing w:after="0"/>
      </w:pPr>
      <w:r>
        <w:t>To: Teachers</w:t>
      </w:r>
      <w:r w:rsidR="00261A6E">
        <w:t>, WASH Club</w:t>
      </w:r>
    </w:p>
    <w:p w:rsidR="006C17CC" w:rsidRDefault="006C17CC" w:rsidP="006C17CC">
      <w:pPr>
        <w:pBdr>
          <w:bottom w:val="single" w:sz="12" w:space="1" w:color="auto"/>
        </w:pBdr>
        <w:tabs>
          <w:tab w:val="left" w:pos="4680"/>
        </w:tabs>
        <w:spacing w:after="0"/>
      </w:pPr>
      <w:r>
        <w:t xml:space="preserve">Subject: Strengthening SBM </w:t>
      </w:r>
      <w:proofErr w:type="spellStart"/>
      <w:r>
        <w:t>WinS</w:t>
      </w:r>
      <w:proofErr w:type="spellEnd"/>
      <w:r>
        <w:t xml:space="preserve"> Implementation</w:t>
      </w:r>
      <w:r w:rsidR="002E58CB">
        <w:t xml:space="preserve"> (Result of Water Testing)</w:t>
      </w:r>
    </w:p>
    <w:p w:rsidR="006C17CC" w:rsidRDefault="006C17CC" w:rsidP="006C17CC">
      <w:pPr>
        <w:tabs>
          <w:tab w:val="left" w:pos="4680"/>
        </w:tabs>
        <w:spacing w:after="0"/>
        <w:rPr>
          <w:rFonts w:cstheme="minorHAnsi"/>
        </w:rPr>
      </w:pPr>
    </w:p>
    <w:p w:rsidR="002E58CB" w:rsidRDefault="0096652A" w:rsidP="002E58CB">
      <w:pPr>
        <w:pStyle w:val="ListParagraph"/>
        <w:numPr>
          <w:ilvl w:val="0"/>
          <w:numId w:val="18"/>
        </w:numPr>
        <w:tabs>
          <w:tab w:val="left" w:pos="-90"/>
          <w:tab w:val="left" w:pos="4680"/>
        </w:tabs>
        <w:spacing w:after="0"/>
        <w:jc w:val="both"/>
        <w:rPr>
          <w:rFonts w:cstheme="minorHAnsi"/>
        </w:rPr>
      </w:pPr>
      <w:r w:rsidRPr="002E58CB">
        <w:rPr>
          <w:rFonts w:cstheme="minorHAnsi"/>
        </w:rPr>
        <w:t xml:space="preserve">The </w:t>
      </w:r>
      <w:r w:rsidR="006C17CC" w:rsidRPr="002E58CB">
        <w:rPr>
          <w:rFonts w:cstheme="minorHAnsi"/>
        </w:rPr>
        <w:t>result</w:t>
      </w:r>
      <w:r w:rsidRPr="002E58CB">
        <w:rPr>
          <w:rFonts w:cstheme="minorHAnsi"/>
        </w:rPr>
        <w:t xml:space="preserve"> of water testing last December 2018 showed that the</w:t>
      </w:r>
      <w:r w:rsidR="00261A6E" w:rsidRPr="002E58CB">
        <w:rPr>
          <w:rFonts w:cstheme="minorHAnsi"/>
        </w:rPr>
        <w:t xml:space="preserve"> total </w:t>
      </w:r>
      <w:proofErr w:type="gramStart"/>
      <w:r w:rsidR="00261A6E" w:rsidRPr="002E58CB">
        <w:rPr>
          <w:rFonts w:cstheme="minorHAnsi"/>
        </w:rPr>
        <w:t>coliforms is</w:t>
      </w:r>
      <w:proofErr w:type="gramEnd"/>
      <w:r w:rsidR="00261A6E" w:rsidRPr="002E58CB">
        <w:rPr>
          <w:rFonts w:cstheme="minorHAnsi"/>
        </w:rPr>
        <w:t xml:space="preserve"> 8.0 and the</w:t>
      </w:r>
      <w:r w:rsidR="002E58CB" w:rsidRPr="002E58CB">
        <w:rPr>
          <w:rFonts w:cstheme="minorHAnsi"/>
        </w:rPr>
        <w:t xml:space="preserve"> </w:t>
      </w:r>
      <w:r w:rsidRPr="002E58CB">
        <w:rPr>
          <w:rFonts w:cstheme="minorHAnsi"/>
        </w:rPr>
        <w:t>fecal coliforms is also 8. According to the Philippine National Standards for Drinking Water, the total Coliforms and Fecal Coliforms should be less than 1.1</w:t>
      </w:r>
      <w:r w:rsidR="006C17CC" w:rsidRPr="002E58CB">
        <w:rPr>
          <w:rFonts w:cstheme="minorHAnsi"/>
        </w:rPr>
        <w:t xml:space="preserve">. </w:t>
      </w:r>
      <w:r w:rsidR="00FE45AC" w:rsidRPr="002E58CB">
        <w:rPr>
          <w:rFonts w:cstheme="minorHAnsi"/>
        </w:rPr>
        <w:t>T</w:t>
      </w:r>
      <w:r w:rsidR="0034739E" w:rsidRPr="002E58CB">
        <w:rPr>
          <w:rFonts w:cstheme="minorHAnsi"/>
        </w:rPr>
        <w:t>his</w:t>
      </w:r>
      <w:r w:rsidR="003F6FB6" w:rsidRPr="002E58CB">
        <w:rPr>
          <w:rFonts w:cstheme="minorHAnsi"/>
        </w:rPr>
        <w:t xml:space="preserve"> result maybe was</w:t>
      </w:r>
      <w:r w:rsidR="00FE45AC" w:rsidRPr="002E58CB">
        <w:rPr>
          <w:rFonts w:cstheme="minorHAnsi"/>
        </w:rPr>
        <w:t xml:space="preserve"> </w:t>
      </w:r>
      <w:r w:rsidR="002E58CB">
        <w:rPr>
          <w:rFonts w:cstheme="minorHAnsi"/>
        </w:rPr>
        <w:t xml:space="preserve">greatly </w:t>
      </w:r>
      <w:r w:rsidR="00FE45AC" w:rsidRPr="002E58CB">
        <w:rPr>
          <w:rFonts w:cstheme="minorHAnsi"/>
        </w:rPr>
        <w:t xml:space="preserve">affected </w:t>
      </w:r>
      <w:r w:rsidR="0034739E" w:rsidRPr="002E58CB">
        <w:rPr>
          <w:rFonts w:cstheme="minorHAnsi"/>
        </w:rPr>
        <w:t xml:space="preserve">by </w:t>
      </w:r>
      <w:r w:rsidR="00976B82" w:rsidRPr="002E58CB">
        <w:rPr>
          <w:rFonts w:cstheme="minorHAnsi"/>
        </w:rPr>
        <w:t xml:space="preserve">the manner as to how </w:t>
      </w:r>
      <w:r w:rsidR="00FE45AC" w:rsidRPr="002E58CB">
        <w:rPr>
          <w:rFonts w:cstheme="minorHAnsi"/>
        </w:rPr>
        <w:t>the sample was collected</w:t>
      </w:r>
      <w:r w:rsidR="00976B82" w:rsidRPr="002E58CB">
        <w:rPr>
          <w:rFonts w:cstheme="minorHAnsi"/>
        </w:rPr>
        <w:t xml:space="preserve">. </w:t>
      </w:r>
      <w:r w:rsidR="003F6FB6" w:rsidRPr="002E58CB">
        <w:rPr>
          <w:rFonts w:cstheme="minorHAnsi"/>
        </w:rPr>
        <w:t>However</w:t>
      </w:r>
      <w:r w:rsidR="00261A6E" w:rsidRPr="002E58CB">
        <w:rPr>
          <w:rFonts w:cstheme="minorHAnsi"/>
        </w:rPr>
        <w:t>,</w:t>
      </w:r>
      <w:r w:rsidR="00976B82" w:rsidRPr="002E58CB">
        <w:rPr>
          <w:rFonts w:cstheme="minorHAnsi"/>
        </w:rPr>
        <w:t xml:space="preserve"> to ensure the safety of our children</w:t>
      </w:r>
      <w:r w:rsidR="003F6FB6" w:rsidRPr="002E58CB">
        <w:rPr>
          <w:rFonts w:cstheme="minorHAnsi"/>
        </w:rPr>
        <w:t>, please inform</w:t>
      </w:r>
      <w:r w:rsidR="006C17CC" w:rsidRPr="002E58CB">
        <w:rPr>
          <w:rFonts w:cstheme="minorHAnsi"/>
        </w:rPr>
        <w:t xml:space="preserve"> the</w:t>
      </w:r>
      <w:r w:rsidR="00976B82" w:rsidRPr="002E58CB">
        <w:rPr>
          <w:rFonts w:cstheme="minorHAnsi"/>
        </w:rPr>
        <w:t xml:space="preserve">m </w:t>
      </w:r>
      <w:r w:rsidR="003F6FB6" w:rsidRPr="002E58CB">
        <w:rPr>
          <w:rFonts w:cstheme="minorHAnsi"/>
        </w:rPr>
        <w:t xml:space="preserve">not to drink the water coming from the faucet instead, let them </w:t>
      </w:r>
      <w:r w:rsidR="006C17CC" w:rsidRPr="002E58CB">
        <w:rPr>
          <w:rFonts w:cstheme="minorHAnsi"/>
        </w:rPr>
        <w:t>bring their own water enough for a day.</w:t>
      </w:r>
    </w:p>
    <w:p w:rsidR="002E58CB" w:rsidRDefault="002E58CB" w:rsidP="002E58CB">
      <w:pPr>
        <w:pStyle w:val="ListParagraph"/>
        <w:tabs>
          <w:tab w:val="left" w:pos="-90"/>
          <w:tab w:val="left" w:pos="4680"/>
        </w:tabs>
        <w:spacing w:after="0"/>
        <w:ind w:left="1080"/>
        <w:jc w:val="both"/>
        <w:rPr>
          <w:rFonts w:cstheme="minorHAnsi"/>
        </w:rPr>
      </w:pPr>
    </w:p>
    <w:p w:rsidR="002E58CB" w:rsidRDefault="003F6FB6" w:rsidP="002E58CB">
      <w:pPr>
        <w:pStyle w:val="ListParagraph"/>
        <w:numPr>
          <w:ilvl w:val="0"/>
          <w:numId w:val="18"/>
        </w:numPr>
        <w:tabs>
          <w:tab w:val="left" w:pos="-90"/>
          <w:tab w:val="left" w:pos="4680"/>
        </w:tabs>
        <w:spacing w:after="0"/>
        <w:jc w:val="both"/>
        <w:rPr>
          <w:rFonts w:cstheme="minorHAnsi"/>
        </w:rPr>
      </w:pPr>
      <w:r w:rsidRPr="002E58CB">
        <w:rPr>
          <w:rFonts w:cstheme="minorHAnsi"/>
        </w:rPr>
        <w:t xml:space="preserve">Report immediately to the office of the principal </w:t>
      </w:r>
      <w:r w:rsidR="00261A6E" w:rsidRPr="002E58CB">
        <w:rPr>
          <w:rFonts w:cstheme="minorHAnsi"/>
        </w:rPr>
        <w:t xml:space="preserve">any incident caused by drinking </w:t>
      </w:r>
      <w:r w:rsidR="00A44D25">
        <w:rPr>
          <w:rFonts w:cstheme="minorHAnsi"/>
        </w:rPr>
        <w:t xml:space="preserve">of </w:t>
      </w:r>
      <w:r w:rsidR="00261A6E" w:rsidRPr="002E58CB">
        <w:rPr>
          <w:rFonts w:cstheme="minorHAnsi"/>
        </w:rPr>
        <w:t>unsafe water.</w:t>
      </w:r>
    </w:p>
    <w:p w:rsidR="002E58CB" w:rsidRPr="002E58CB" w:rsidRDefault="002E58CB" w:rsidP="002E58CB">
      <w:pPr>
        <w:tabs>
          <w:tab w:val="left" w:pos="-90"/>
          <w:tab w:val="left" w:pos="4680"/>
        </w:tabs>
        <w:spacing w:after="0"/>
        <w:jc w:val="both"/>
        <w:rPr>
          <w:rFonts w:cstheme="minorHAnsi"/>
        </w:rPr>
      </w:pPr>
    </w:p>
    <w:p w:rsidR="002E58CB" w:rsidRDefault="00261A6E" w:rsidP="002E58CB">
      <w:pPr>
        <w:pStyle w:val="ListParagraph"/>
        <w:numPr>
          <w:ilvl w:val="0"/>
          <w:numId w:val="18"/>
        </w:numPr>
        <w:tabs>
          <w:tab w:val="left" w:pos="-90"/>
          <w:tab w:val="left" w:pos="4680"/>
        </w:tabs>
        <w:spacing w:after="0"/>
        <w:jc w:val="both"/>
        <w:rPr>
          <w:rFonts w:cstheme="minorHAnsi"/>
        </w:rPr>
      </w:pPr>
      <w:r w:rsidRPr="002E58CB">
        <w:rPr>
          <w:rFonts w:cstheme="minorHAnsi"/>
        </w:rPr>
        <w:t>WASH Club officers please take actions by conducting intervie</w:t>
      </w:r>
      <w:r w:rsidR="002E58CB" w:rsidRPr="002E58CB">
        <w:rPr>
          <w:rFonts w:cstheme="minorHAnsi"/>
        </w:rPr>
        <w:t xml:space="preserve">w in the community if there are </w:t>
      </w:r>
      <w:r w:rsidRPr="002E58CB">
        <w:rPr>
          <w:rFonts w:cstheme="minorHAnsi"/>
        </w:rPr>
        <w:t xml:space="preserve">incidents related to drinking </w:t>
      </w:r>
      <w:r w:rsidR="002E58CB" w:rsidRPr="002E58CB">
        <w:rPr>
          <w:rFonts w:cstheme="minorHAnsi"/>
        </w:rPr>
        <w:t xml:space="preserve">of </w:t>
      </w:r>
      <w:r w:rsidRPr="002E58CB">
        <w:rPr>
          <w:rFonts w:cstheme="minorHAnsi"/>
        </w:rPr>
        <w:t xml:space="preserve">unsafe water. </w:t>
      </w:r>
      <w:r w:rsidR="002E58CB">
        <w:rPr>
          <w:rFonts w:cstheme="minorHAnsi"/>
        </w:rPr>
        <w:t>Make a report on this.</w:t>
      </w:r>
    </w:p>
    <w:p w:rsidR="002E58CB" w:rsidRPr="002E58CB" w:rsidRDefault="002E58CB" w:rsidP="002E58CB">
      <w:pPr>
        <w:tabs>
          <w:tab w:val="left" w:pos="-90"/>
          <w:tab w:val="left" w:pos="4680"/>
        </w:tabs>
        <w:spacing w:after="0"/>
        <w:jc w:val="both"/>
        <w:rPr>
          <w:rFonts w:cstheme="minorHAnsi"/>
        </w:rPr>
      </w:pPr>
    </w:p>
    <w:p w:rsidR="006C17CC" w:rsidRPr="002E58CB" w:rsidRDefault="006C17CC" w:rsidP="002E58CB">
      <w:pPr>
        <w:pStyle w:val="ListParagraph"/>
        <w:numPr>
          <w:ilvl w:val="0"/>
          <w:numId w:val="18"/>
        </w:numPr>
        <w:tabs>
          <w:tab w:val="left" w:pos="-90"/>
          <w:tab w:val="left" w:pos="4680"/>
        </w:tabs>
        <w:spacing w:after="0"/>
        <w:jc w:val="both"/>
        <w:rPr>
          <w:rFonts w:cstheme="minorHAnsi"/>
        </w:rPr>
      </w:pPr>
      <w:r w:rsidRPr="002E58CB">
        <w:rPr>
          <w:rFonts w:cstheme="minorHAnsi"/>
        </w:rPr>
        <w:t>Immediate dissemination of this memorandum is desired. Please be guided.</w:t>
      </w:r>
    </w:p>
    <w:p w:rsidR="006C17CC" w:rsidRDefault="006C17CC" w:rsidP="002E58CB">
      <w:pPr>
        <w:pStyle w:val="ListParagraph"/>
        <w:tabs>
          <w:tab w:val="left" w:pos="630"/>
          <w:tab w:val="left" w:pos="4680"/>
        </w:tabs>
        <w:spacing w:after="0"/>
        <w:ind w:left="1080"/>
        <w:jc w:val="both"/>
        <w:rPr>
          <w:rFonts w:cstheme="minorHAnsi"/>
        </w:rPr>
      </w:pPr>
    </w:p>
    <w:p w:rsidR="006C17CC" w:rsidRDefault="006C17CC" w:rsidP="006C17CC">
      <w:pPr>
        <w:pStyle w:val="ListParagraph"/>
        <w:tabs>
          <w:tab w:val="left" w:pos="630"/>
          <w:tab w:val="left" w:pos="4680"/>
        </w:tabs>
        <w:spacing w:after="0"/>
        <w:ind w:left="1080"/>
        <w:rPr>
          <w:rFonts w:cstheme="minorHAnsi"/>
        </w:rPr>
      </w:pPr>
    </w:p>
    <w:p w:rsidR="006C17CC" w:rsidRDefault="006C17CC" w:rsidP="006C17CC">
      <w:pPr>
        <w:pStyle w:val="ListParagraph"/>
        <w:tabs>
          <w:tab w:val="left" w:pos="630"/>
          <w:tab w:val="left" w:pos="4680"/>
        </w:tabs>
        <w:spacing w:after="0"/>
        <w:ind w:left="1080"/>
        <w:rPr>
          <w:rFonts w:cstheme="minorHAnsi"/>
        </w:rPr>
      </w:pPr>
    </w:p>
    <w:p w:rsidR="006C17CC" w:rsidRDefault="006C17CC" w:rsidP="006C17CC">
      <w:pPr>
        <w:pStyle w:val="ListParagraph"/>
        <w:tabs>
          <w:tab w:val="left" w:pos="630"/>
          <w:tab w:val="left" w:pos="4680"/>
        </w:tabs>
        <w:spacing w:after="0"/>
        <w:ind w:left="1080"/>
        <w:rPr>
          <w:rFonts w:cstheme="minorHAnsi"/>
        </w:rPr>
      </w:pPr>
    </w:p>
    <w:p w:rsidR="006C17CC" w:rsidRPr="006C17CC" w:rsidRDefault="006C17CC" w:rsidP="006C17CC">
      <w:pPr>
        <w:pStyle w:val="ListParagraph"/>
        <w:tabs>
          <w:tab w:val="left" w:pos="630"/>
          <w:tab w:val="left" w:pos="4680"/>
        </w:tabs>
        <w:spacing w:after="0"/>
        <w:ind w:left="1080"/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</w:t>
      </w:r>
      <w:r w:rsidRPr="006C17CC">
        <w:rPr>
          <w:rFonts w:cstheme="minorHAnsi"/>
          <w:b/>
        </w:rPr>
        <w:t>REVILYN Y. SOLOMON</w:t>
      </w:r>
    </w:p>
    <w:p w:rsidR="006C17CC" w:rsidRDefault="006C17CC" w:rsidP="006C17CC">
      <w:pPr>
        <w:pStyle w:val="ListParagraph"/>
        <w:tabs>
          <w:tab w:val="left" w:pos="630"/>
          <w:tab w:val="left" w:pos="4680"/>
        </w:tabs>
        <w:spacing w:after="0"/>
        <w:ind w:left="1080"/>
        <w:rPr>
          <w:rFonts w:cstheme="minorHAnsi"/>
        </w:rPr>
      </w:pPr>
      <w:r>
        <w:rPr>
          <w:rFonts w:cstheme="minorHAnsi"/>
        </w:rPr>
        <w:tab/>
        <w:t xml:space="preserve">          </w:t>
      </w:r>
      <w:r>
        <w:rPr>
          <w:rFonts w:cstheme="minorHAnsi"/>
        </w:rPr>
        <w:tab/>
      </w:r>
      <w:r>
        <w:rPr>
          <w:rFonts w:cstheme="minorHAnsi"/>
        </w:rPr>
        <w:tab/>
        <w:t>Principal I</w:t>
      </w:r>
    </w:p>
    <w:p w:rsidR="006C17CC" w:rsidRDefault="006C17CC" w:rsidP="006C17CC">
      <w:pPr>
        <w:tabs>
          <w:tab w:val="left" w:pos="630"/>
          <w:tab w:val="left" w:pos="4680"/>
        </w:tabs>
        <w:spacing w:after="0"/>
        <w:rPr>
          <w:rFonts w:cstheme="minorHAnsi"/>
        </w:rPr>
      </w:pPr>
    </w:p>
    <w:p w:rsidR="00280E18" w:rsidRDefault="00280E18" w:rsidP="006C17CC">
      <w:pPr>
        <w:tabs>
          <w:tab w:val="left" w:pos="630"/>
          <w:tab w:val="left" w:pos="4680"/>
        </w:tabs>
        <w:spacing w:after="0"/>
        <w:rPr>
          <w:rFonts w:cstheme="minorHAnsi"/>
        </w:rPr>
      </w:pPr>
    </w:p>
    <w:p w:rsidR="00280E18" w:rsidRDefault="00280E18" w:rsidP="006C17CC">
      <w:pPr>
        <w:tabs>
          <w:tab w:val="left" w:pos="630"/>
          <w:tab w:val="left" w:pos="4680"/>
        </w:tabs>
        <w:spacing w:after="0"/>
        <w:rPr>
          <w:rFonts w:cstheme="minorHAnsi"/>
        </w:rPr>
      </w:pPr>
    </w:p>
    <w:p w:rsidR="00280E18" w:rsidRDefault="00280E18" w:rsidP="006C17CC">
      <w:pPr>
        <w:tabs>
          <w:tab w:val="left" w:pos="630"/>
          <w:tab w:val="left" w:pos="4680"/>
        </w:tabs>
        <w:spacing w:after="0"/>
        <w:rPr>
          <w:rFonts w:cstheme="minorHAnsi"/>
        </w:rPr>
      </w:pPr>
    </w:p>
    <w:p w:rsidR="00280E18" w:rsidRDefault="00280E18" w:rsidP="006C17CC">
      <w:pPr>
        <w:tabs>
          <w:tab w:val="left" w:pos="630"/>
          <w:tab w:val="left" w:pos="4680"/>
        </w:tabs>
        <w:spacing w:after="0"/>
        <w:rPr>
          <w:rFonts w:cstheme="minorHAnsi"/>
        </w:rPr>
      </w:pPr>
    </w:p>
    <w:p w:rsidR="00280E18" w:rsidRDefault="00280E18" w:rsidP="006C17CC">
      <w:pPr>
        <w:tabs>
          <w:tab w:val="left" w:pos="630"/>
          <w:tab w:val="left" w:pos="4680"/>
        </w:tabs>
        <w:spacing w:after="0"/>
        <w:rPr>
          <w:rFonts w:cstheme="minorHAnsi"/>
        </w:rPr>
      </w:pPr>
    </w:p>
    <w:p w:rsidR="00280E18" w:rsidRDefault="00280E18" w:rsidP="006C17CC">
      <w:pPr>
        <w:tabs>
          <w:tab w:val="left" w:pos="630"/>
          <w:tab w:val="left" w:pos="4680"/>
        </w:tabs>
        <w:spacing w:after="0"/>
        <w:rPr>
          <w:rFonts w:cstheme="minorHAnsi"/>
        </w:rPr>
      </w:pPr>
    </w:p>
    <w:p w:rsidR="00280E18" w:rsidRDefault="00280E18" w:rsidP="006C17CC">
      <w:pPr>
        <w:tabs>
          <w:tab w:val="left" w:pos="630"/>
          <w:tab w:val="left" w:pos="4680"/>
        </w:tabs>
        <w:spacing w:after="0"/>
        <w:rPr>
          <w:rFonts w:cstheme="minorHAnsi"/>
        </w:rPr>
      </w:pPr>
    </w:p>
    <w:p w:rsidR="00280E18" w:rsidRDefault="00280E18" w:rsidP="006C17CC">
      <w:pPr>
        <w:tabs>
          <w:tab w:val="left" w:pos="630"/>
          <w:tab w:val="left" w:pos="4680"/>
        </w:tabs>
        <w:spacing w:after="0"/>
        <w:rPr>
          <w:rFonts w:cstheme="minorHAnsi"/>
        </w:rPr>
      </w:pPr>
    </w:p>
    <w:p w:rsidR="00280E18" w:rsidRDefault="00280E18" w:rsidP="006C17CC">
      <w:pPr>
        <w:tabs>
          <w:tab w:val="left" w:pos="630"/>
          <w:tab w:val="left" w:pos="4680"/>
        </w:tabs>
        <w:spacing w:after="0"/>
        <w:rPr>
          <w:rFonts w:cstheme="minorHAnsi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2CA0CA7D" wp14:editId="2F84E0C6">
            <wp:simplePos x="0" y="0"/>
            <wp:positionH relativeFrom="column">
              <wp:posOffset>565735</wp:posOffset>
            </wp:positionH>
            <wp:positionV relativeFrom="paragraph">
              <wp:posOffset>-518115</wp:posOffset>
            </wp:positionV>
            <wp:extent cx="4705350" cy="1063625"/>
            <wp:effectExtent l="0" t="0" r="0" b="3175"/>
            <wp:wrapNone/>
            <wp:docPr id="3" name="Picture 3" descr="C:\Users\User\Documents\new school 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new school logo fina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E18" w:rsidRDefault="00280E18" w:rsidP="00280E18">
      <w:pPr>
        <w:tabs>
          <w:tab w:val="left" w:pos="4680"/>
        </w:tabs>
        <w:spacing w:after="0"/>
      </w:pPr>
    </w:p>
    <w:p w:rsidR="00280E18" w:rsidRDefault="00280E18" w:rsidP="00280E18">
      <w:pPr>
        <w:tabs>
          <w:tab w:val="left" w:pos="4680"/>
        </w:tabs>
        <w:spacing w:after="0"/>
      </w:pPr>
    </w:p>
    <w:p w:rsidR="00280E18" w:rsidRDefault="00280E18" w:rsidP="00280E18">
      <w:pPr>
        <w:tabs>
          <w:tab w:val="left" w:pos="4680"/>
        </w:tabs>
        <w:spacing w:after="0"/>
      </w:pPr>
    </w:p>
    <w:p w:rsidR="00280E18" w:rsidRDefault="00280E18" w:rsidP="00280E18">
      <w:pPr>
        <w:tabs>
          <w:tab w:val="left" w:pos="4680"/>
        </w:tabs>
        <w:spacing w:after="0"/>
      </w:pPr>
    </w:p>
    <w:p w:rsidR="00280E18" w:rsidRDefault="00280E18" w:rsidP="00280E18">
      <w:pPr>
        <w:tabs>
          <w:tab w:val="left" w:pos="4680"/>
        </w:tabs>
        <w:spacing w:after="0"/>
      </w:pPr>
    </w:p>
    <w:p w:rsidR="00280E18" w:rsidRDefault="00280E18" w:rsidP="00280E18">
      <w:pPr>
        <w:tabs>
          <w:tab w:val="left" w:pos="4680"/>
        </w:tabs>
        <w:spacing w:after="0"/>
      </w:pPr>
      <w:r>
        <w:t>Date: June 6, 2018</w:t>
      </w:r>
    </w:p>
    <w:p w:rsidR="00280E18" w:rsidRDefault="00280E18" w:rsidP="00280E18">
      <w:pPr>
        <w:tabs>
          <w:tab w:val="left" w:pos="4680"/>
        </w:tabs>
        <w:spacing w:after="0"/>
      </w:pPr>
      <w:proofErr w:type="gramStart"/>
      <w:r>
        <w:t>School Memorandum No.</w:t>
      </w:r>
      <w:proofErr w:type="gramEnd"/>
      <w:r>
        <w:t xml:space="preserve"> _____ s. 2018</w:t>
      </w:r>
    </w:p>
    <w:p w:rsidR="00280E18" w:rsidRDefault="00280E18" w:rsidP="00280E18">
      <w:pPr>
        <w:tabs>
          <w:tab w:val="left" w:pos="4680"/>
        </w:tabs>
        <w:spacing w:after="0"/>
      </w:pPr>
      <w:r>
        <w:t>From:  Office of the Principal</w:t>
      </w:r>
    </w:p>
    <w:p w:rsidR="00280E18" w:rsidRDefault="00280E18" w:rsidP="00280E18">
      <w:pPr>
        <w:tabs>
          <w:tab w:val="left" w:pos="4680"/>
        </w:tabs>
        <w:spacing w:after="0"/>
      </w:pPr>
      <w:r>
        <w:t xml:space="preserve">To: School </w:t>
      </w:r>
      <w:proofErr w:type="spellStart"/>
      <w:r>
        <w:t>WInS</w:t>
      </w:r>
      <w:proofErr w:type="spellEnd"/>
      <w:r>
        <w:t xml:space="preserve"> Coordinator</w:t>
      </w:r>
    </w:p>
    <w:p w:rsidR="00280E18" w:rsidRDefault="00280E18" w:rsidP="00280E18">
      <w:pPr>
        <w:pBdr>
          <w:bottom w:val="single" w:sz="12" w:space="1" w:color="auto"/>
        </w:pBdr>
        <w:tabs>
          <w:tab w:val="left" w:pos="4680"/>
        </w:tabs>
        <w:spacing w:after="0"/>
      </w:pPr>
      <w:r>
        <w:t xml:space="preserve">Subject: Strengthening SBM </w:t>
      </w:r>
      <w:proofErr w:type="spellStart"/>
      <w:r>
        <w:t>WinS</w:t>
      </w:r>
      <w:proofErr w:type="spellEnd"/>
      <w:r>
        <w:t xml:space="preserve"> Implementation (Function of the School </w:t>
      </w:r>
      <w:proofErr w:type="spellStart"/>
      <w:r>
        <w:t>WInS</w:t>
      </w:r>
      <w:proofErr w:type="spellEnd"/>
      <w:r>
        <w:t xml:space="preserve"> Coordinator)</w:t>
      </w:r>
    </w:p>
    <w:p w:rsidR="00280E18" w:rsidRDefault="00280E18" w:rsidP="00280E18">
      <w:pPr>
        <w:tabs>
          <w:tab w:val="left" w:pos="4680"/>
        </w:tabs>
        <w:spacing w:after="0"/>
        <w:rPr>
          <w:rFonts w:cstheme="minorHAnsi"/>
        </w:rPr>
      </w:pPr>
    </w:p>
    <w:p w:rsidR="00BA092D" w:rsidRDefault="00BA092D" w:rsidP="00280E18">
      <w:pPr>
        <w:pStyle w:val="ListParagraph"/>
        <w:numPr>
          <w:ilvl w:val="0"/>
          <w:numId w:val="20"/>
        </w:numPr>
        <w:tabs>
          <w:tab w:val="left" w:pos="630"/>
          <w:tab w:val="left" w:pos="4680"/>
        </w:tabs>
        <w:spacing w:after="0"/>
        <w:rPr>
          <w:rFonts w:cstheme="minorHAnsi"/>
        </w:rPr>
      </w:pPr>
      <w:r>
        <w:rPr>
          <w:rFonts w:cstheme="minorHAnsi"/>
        </w:rPr>
        <w:t xml:space="preserve">The School SBM </w:t>
      </w:r>
      <w:proofErr w:type="spellStart"/>
      <w:r>
        <w:rPr>
          <w:rFonts w:cstheme="minorHAnsi"/>
        </w:rPr>
        <w:t>WInS</w:t>
      </w:r>
      <w:proofErr w:type="spellEnd"/>
      <w:r>
        <w:rPr>
          <w:rFonts w:cstheme="minorHAnsi"/>
        </w:rPr>
        <w:t xml:space="preserve"> coordinator plays a great role in the success of the implementation of WASH in Schools Program.</w:t>
      </w:r>
    </w:p>
    <w:p w:rsidR="00280E18" w:rsidRDefault="00280E18" w:rsidP="00280E18">
      <w:pPr>
        <w:pStyle w:val="ListParagraph"/>
        <w:numPr>
          <w:ilvl w:val="0"/>
          <w:numId w:val="20"/>
        </w:numPr>
        <w:tabs>
          <w:tab w:val="left" w:pos="630"/>
          <w:tab w:val="left" w:pos="4680"/>
        </w:tabs>
        <w:spacing w:after="0"/>
        <w:rPr>
          <w:rFonts w:cstheme="minorHAnsi"/>
        </w:rPr>
      </w:pPr>
      <w:r>
        <w:rPr>
          <w:rFonts w:cstheme="minorHAnsi"/>
        </w:rPr>
        <w:t>To strengthen the</w:t>
      </w:r>
      <w:r w:rsidR="00BA092D">
        <w:rPr>
          <w:rFonts w:cstheme="minorHAnsi"/>
        </w:rPr>
        <w:t xml:space="preserve"> implementation of the SBM </w:t>
      </w:r>
      <w:proofErr w:type="spellStart"/>
      <w:r w:rsidR="00BA092D">
        <w:rPr>
          <w:rFonts w:cstheme="minorHAnsi"/>
        </w:rPr>
        <w:t>WInS</w:t>
      </w:r>
      <w:proofErr w:type="spellEnd"/>
      <w:r w:rsidR="00BA092D">
        <w:rPr>
          <w:rFonts w:cstheme="minorHAnsi"/>
        </w:rPr>
        <w:t xml:space="preserve">, the school </w:t>
      </w:r>
      <w:proofErr w:type="spellStart"/>
      <w:r w:rsidR="00BA092D">
        <w:rPr>
          <w:rFonts w:cstheme="minorHAnsi"/>
        </w:rPr>
        <w:t>WInS</w:t>
      </w:r>
      <w:proofErr w:type="spellEnd"/>
      <w:r w:rsidR="00BA092D">
        <w:rPr>
          <w:rFonts w:cstheme="minorHAnsi"/>
        </w:rPr>
        <w:t xml:space="preserve"> coordinator must understand his/her functions well.</w:t>
      </w:r>
    </w:p>
    <w:p w:rsidR="00BA092D" w:rsidRDefault="00BA092D" w:rsidP="00280E18">
      <w:pPr>
        <w:pStyle w:val="ListParagraph"/>
        <w:numPr>
          <w:ilvl w:val="0"/>
          <w:numId w:val="20"/>
        </w:numPr>
        <w:tabs>
          <w:tab w:val="left" w:pos="630"/>
          <w:tab w:val="left" w:pos="4680"/>
        </w:tabs>
        <w:spacing w:after="0"/>
        <w:rPr>
          <w:rFonts w:cstheme="minorHAnsi"/>
        </w:rPr>
      </w:pPr>
      <w:r>
        <w:rPr>
          <w:rFonts w:cstheme="minorHAnsi"/>
        </w:rPr>
        <w:t xml:space="preserve">The following are the functions of the school </w:t>
      </w:r>
      <w:proofErr w:type="spellStart"/>
      <w:r>
        <w:rPr>
          <w:rFonts w:cstheme="minorHAnsi"/>
        </w:rPr>
        <w:t>WInS</w:t>
      </w:r>
      <w:proofErr w:type="spellEnd"/>
      <w:r>
        <w:rPr>
          <w:rFonts w:cstheme="minorHAnsi"/>
        </w:rPr>
        <w:t xml:space="preserve"> coordinator:</w:t>
      </w:r>
    </w:p>
    <w:p w:rsidR="00BA092D" w:rsidRDefault="00BA092D" w:rsidP="00BA092D">
      <w:pPr>
        <w:pStyle w:val="ListParagraph"/>
        <w:numPr>
          <w:ilvl w:val="0"/>
          <w:numId w:val="21"/>
        </w:numPr>
        <w:tabs>
          <w:tab w:val="left" w:pos="630"/>
          <w:tab w:val="left" w:pos="4680"/>
        </w:tabs>
        <w:spacing w:after="0"/>
        <w:rPr>
          <w:rFonts w:cstheme="minorHAnsi"/>
        </w:rPr>
      </w:pPr>
      <w:r>
        <w:rPr>
          <w:rFonts w:cstheme="minorHAnsi"/>
        </w:rPr>
        <w:t xml:space="preserve">Monitors regularly the implementation of WASH </w:t>
      </w:r>
      <w:proofErr w:type="gramStart"/>
      <w:r>
        <w:rPr>
          <w:rFonts w:cstheme="minorHAnsi"/>
        </w:rPr>
        <w:t>In</w:t>
      </w:r>
      <w:proofErr w:type="gramEnd"/>
      <w:r>
        <w:rPr>
          <w:rFonts w:cstheme="minorHAnsi"/>
        </w:rPr>
        <w:t xml:space="preserve"> Schools Program.</w:t>
      </w:r>
    </w:p>
    <w:p w:rsidR="00BA092D" w:rsidRDefault="00BA092D" w:rsidP="00BA092D">
      <w:pPr>
        <w:pStyle w:val="ListParagraph"/>
        <w:numPr>
          <w:ilvl w:val="0"/>
          <w:numId w:val="21"/>
        </w:numPr>
        <w:tabs>
          <w:tab w:val="left" w:pos="630"/>
          <w:tab w:val="left" w:pos="4680"/>
        </w:tabs>
        <w:spacing w:after="0"/>
        <w:rPr>
          <w:rFonts w:cstheme="minorHAnsi"/>
        </w:rPr>
      </w:pPr>
      <w:r>
        <w:rPr>
          <w:rFonts w:cstheme="minorHAnsi"/>
        </w:rPr>
        <w:t>Facilitates the regular testing of water supply.</w:t>
      </w:r>
    </w:p>
    <w:p w:rsidR="00BA092D" w:rsidRDefault="00BA092D" w:rsidP="00BA092D">
      <w:pPr>
        <w:pStyle w:val="ListParagraph"/>
        <w:numPr>
          <w:ilvl w:val="0"/>
          <w:numId w:val="21"/>
        </w:numPr>
        <w:tabs>
          <w:tab w:val="left" w:pos="630"/>
          <w:tab w:val="left" w:pos="4680"/>
        </w:tabs>
        <w:spacing w:after="0"/>
        <w:rPr>
          <w:rFonts w:cstheme="minorHAnsi"/>
        </w:rPr>
      </w:pPr>
      <w:r>
        <w:rPr>
          <w:rFonts w:cstheme="minorHAnsi"/>
        </w:rPr>
        <w:t>Report to the Office of the Principal any problem that may hinder the successful implementation of the program.</w:t>
      </w:r>
    </w:p>
    <w:p w:rsidR="00BA092D" w:rsidRDefault="00BA092D" w:rsidP="00BA092D">
      <w:pPr>
        <w:pStyle w:val="ListParagraph"/>
        <w:numPr>
          <w:ilvl w:val="0"/>
          <w:numId w:val="21"/>
        </w:numPr>
        <w:tabs>
          <w:tab w:val="left" w:pos="630"/>
          <w:tab w:val="left" w:pos="4680"/>
        </w:tabs>
        <w:spacing w:after="0"/>
        <w:rPr>
          <w:rFonts w:cstheme="minorHAnsi"/>
        </w:rPr>
      </w:pPr>
      <w:r>
        <w:rPr>
          <w:rFonts w:cstheme="minorHAnsi"/>
        </w:rPr>
        <w:t>Serves as adviser of WASH Clubs for both the parents and the pupils.</w:t>
      </w:r>
    </w:p>
    <w:p w:rsidR="00BA092D" w:rsidRDefault="00BA092D" w:rsidP="00BA092D">
      <w:pPr>
        <w:pStyle w:val="ListParagraph"/>
        <w:numPr>
          <w:ilvl w:val="0"/>
          <w:numId w:val="21"/>
        </w:numPr>
        <w:tabs>
          <w:tab w:val="left" w:pos="630"/>
          <w:tab w:val="left" w:pos="4680"/>
        </w:tabs>
        <w:spacing w:after="0"/>
        <w:rPr>
          <w:rFonts w:cstheme="minorHAnsi"/>
        </w:rPr>
      </w:pPr>
      <w:r>
        <w:rPr>
          <w:rFonts w:cstheme="minorHAnsi"/>
        </w:rPr>
        <w:t>Conducts training to teachers, parents, and pupils about WASH in Schools Programs.</w:t>
      </w:r>
    </w:p>
    <w:p w:rsidR="00BA092D" w:rsidRDefault="00BA092D" w:rsidP="00BA092D">
      <w:pPr>
        <w:pStyle w:val="ListParagraph"/>
        <w:numPr>
          <w:ilvl w:val="0"/>
          <w:numId w:val="21"/>
        </w:numPr>
        <w:tabs>
          <w:tab w:val="left" w:pos="630"/>
          <w:tab w:val="left" w:pos="4680"/>
        </w:tabs>
        <w:spacing w:after="0"/>
        <w:rPr>
          <w:rFonts w:cstheme="minorHAnsi"/>
        </w:rPr>
      </w:pPr>
      <w:r>
        <w:rPr>
          <w:rFonts w:cstheme="minorHAnsi"/>
        </w:rPr>
        <w:t xml:space="preserve">Takes the lead in all activities related to </w:t>
      </w:r>
      <w:proofErr w:type="spellStart"/>
      <w:r>
        <w:rPr>
          <w:rFonts w:cstheme="minorHAnsi"/>
        </w:rPr>
        <w:t>WInS</w:t>
      </w:r>
      <w:proofErr w:type="spellEnd"/>
      <w:r>
        <w:rPr>
          <w:rFonts w:cstheme="minorHAnsi"/>
        </w:rPr>
        <w:t>.</w:t>
      </w:r>
    </w:p>
    <w:p w:rsidR="00BA092D" w:rsidRDefault="00B0159E" w:rsidP="00BA092D">
      <w:pPr>
        <w:pStyle w:val="ListParagraph"/>
        <w:numPr>
          <w:ilvl w:val="0"/>
          <w:numId w:val="21"/>
        </w:numPr>
        <w:tabs>
          <w:tab w:val="left" w:pos="630"/>
          <w:tab w:val="left" w:pos="4680"/>
        </w:tabs>
        <w:spacing w:after="0"/>
        <w:rPr>
          <w:rFonts w:cstheme="minorHAnsi"/>
        </w:rPr>
      </w:pPr>
      <w:r>
        <w:rPr>
          <w:rFonts w:cstheme="minorHAnsi"/>
        </w:rPr>
        <w:t>Responsible for accomplishing the WASH in Schools Monitoring System.</w:t>
      </w:r>
    </w:p>
    <w:p w:rsidR="00B0159E" w:rsidRDefault="00B0159E" w:rsidP="00B0159E">
      <w:pPr>
        <w:pStyle w:val="ListParagraph"/>
        <w:numPr>
          <w:ilvl w:val="0"/>
          <w:numId w:val="20"/>
        </w:numPr>
        <w:tabs>
          <w:tab w:val="left" w:pos="630"/>
          <w:tab w:val="left" w:pos="4680"/>
        </w:tabs>
        <w:spacing w:after="0"/>
        <w:rPr>
          <w:rFonts w:cstheme="minorHAnsi"/>
        </w:rPr>
      </w:pPr>
      <w:r>
        <w:rPr>
          <w:rFonts w:cstheme="minorHAnsi"/>
        </w:rPr>
        <w:t xml:space="preserve">Please be guided accordingly. </w:t>
      </w:r>
    </w:p>
    <w:p w:rsidR="00B0159E" w:rsidRPr="00B0159E" w:rsidRDefault="00B0159E" w:rsidP="00B0159E">
      <w:pPr>
        <w:pStyle w:val="ListParagraph"/>
        <w:tabs>
          <w:tab w:val="left" w:pos="630"/>
          <w:tab w:val="left" w:pos="4680"/>
        </w:tabs>
        <w:spacing w:after="0"/>
        <w:ind w:left="1350"/>
        <w:rPr>
          <w:rFonts w:cstheme="minorHAnsi"/>
        </w:rPr>
      </w:pPr>
    </w:p>
    <w:p w:rsidR="00280E18" w:rsidRDefault="00280E18" w:rsidP="006C17CC">
      <w:pPr>
        <w:tabs>
          <w:tab w:val="left" w:pos="630"/>
          <w:tab w:val="left" w:pos="4680"/>
        </w:tabs>
        <w:spacing w:after="0"/>
        <w:rPr>
          <w:rFonts w:cstheme="minorHAnsi"/>
        </w:rPr>
      </w:pPr>
    </w:p>
    <w:p w:rsidR="00B0159E" w:rsidRDefault="00B0159E" w:rsidP="006C17CC">
      <w:pPr>
        <w:tabs>
          <w:tab w:val="left" w:pos="630"/>
          <w:tab w:val="left" w:pos="4680"/>
        </w:tabs>
        <w:spacing w:after="0"/>
        <w:rPr>
          <w:rFonts w:cstheme="minorHAnsi"/>
        </w:rPr>
      </w:pPr>
    </w:p>
    <w:p w:rsidR="00B0159E" w:rsidRDefault="00B0159E" w:rsidP="006C17CC">
      <w:pPr>
        <w:tabs>
          <w:tab w:val="left" w:pos="630"/>
          <w:tab w:val="left" w:pos="4680"/>
        </w:tabs>
        <w:spacing w:after="0"/>
        <w:rPr>
          <w:rFonts w:cstheme="minorHAnsi"/>
        </w:rPr>
      </w:pPr>
    </w:p>
    <w:p w:rsidR="00B0159E" w:rsidRDefault="00B0159E" w:rsidP="006C17CC">
      <w:pPr>
        <w:tabs>
          <w:tab w:val="left" w:pos="630"/>
          <w:tab w:val="left" w:pos="4680"/>
        </w:tabs>
        <w:spacing w:after="0"/>
        <w:rPr>
          <w:rFonts w:cstheme="minorHAnsi"/>
        </w:rPr>
      </w:pPr>
    </w:p>
    <w:p w:rsidR="00B0159E" w:rsidRDefault="00B0159E" w:rsidP="006C17CC">
      <w:pPr>
        <w:tabs>
          <w:tab w:val="left" w:pos="630"/>
          <w:tab w:val="left" w:pos="4680"/>
        </w:tabs>
        <w:spacing w:after="0"/>
        <w:rPr>
          <w:rFonts w:cstheme="minorHAnsi"/>
        </w:rPr>
      </w:pPr>
    </w:p>
    <w:p w:rsidR="00B0159E" w:rsidRPr="006C17CC" w:rsidRDefault="00B0159E" w:rsidP="00B0159E">
      <w:pPr>
        <w:pStyle w:val="ListParagraph"/>
        <w:tabs>
          <w:tab w:val="left" w:pos="630"/>
          <w:tab w:val="left" w:pos="4680"/>
        </w:tabs>
        <w:spacing w:after="0"/>
        <w:ind w:left="1080"/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</w:t>
      </w:r>
      <w:r w:rsidRPr="006C17CC">
        <w:rPr>
          <w:rFonts w:cstheme="minorHAnsi"/>
          <w:b/>
        </w:rPr>
        <w:t>REVILYN Y. SOLOMON</w:t>
      </w:r>
    </w:p>
    <w:p w:rsidR="00B0159E" w:rsidRDefault="00B0159E" w:rsidP="00B0159E">
      <w:pPr>
        <w:pStyle w:val="ListParagraph"/>
        <w:tabs>
          <w:tab w:val="left" w:pos="630"/>
          <w:tab w:val="left" w:pos="4680"/>
        </w:tabs>
        <w:spacing w:after="0"/>
        <w:ind w:left="1080"/>
        <w:rPr>
          <w:rFonts w:cstheme="minorHAnsi"/>
        </w:rPr>
      </w:pPr>
      <w:r>
        <w:rPr>
          <w:rFonts w:cstheme="minorHAnsi"/>
        </w:rPr>
        <w:tab/>
        <w:t xml:space="preserve">          </w:t>
      </w:r>
      <w:r>
        <w:rPr>
          <w:rFonts w:cstheme="minorHAnsi"/>
        </w:rPr>
        <w:tab/>
      </w:r>
      <w:r>
        <w:rPr>
          <w:rFonts w:cstheme="minorHAnsi"/>
        </w:rPr>
        <w:tab/>
        <w:t>Principal I</w:t>
      </w:r>
    </w:p>
    <w:p w:rsidR="00B0159E" w:rsidRPr="006C17CC" w:rsidRDefault="00B0159E" w:rsidP="006C17CC">
      <w:pPr>
        <w:tabs>
          <w:tab w:val="left" w:pos="630"/>
          <w:tab w:val="left" w:pos="4680"/>
        </w:tabs>
        <w:spacing w:after="0"/>
        <w:rPr>
          <w:rFonts w:cstheme="minorHAnsi"/>
        </w:rPr>
      </w:pPr>
      <w:r>
        <w:rPr>
          <w:rFonts w:cstheme="minorHAnsi"/>
        </w:rPr>
        <w:tab/>
      </w:r>
    </w:p>
    <w:sectPr w:rsidR="00B0159E" w:rsidRPr="006C17CC" w:rsidSect="00DA289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35pt;height:11.35pt" o:bullet="t">
        <v:imagedata r:id="rId1" o:title="msoA0F5"/>
      </v:shape>
    </w:pict>
  </w:numPicBullet>
  <w:abstractNum w:abstractNumId="0">
    <w:nsid w:val="00073959"/>
    <w:multiLevelType w:val="hybridMultilevel"/>
    <w:tmpl w:val="1C04367A"/>
    <w:lvl w:ilvl="0" w:tplc="593E3C9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0FCC2689"/>
    <w:multiLevelType w:val="hybridMultilevel"/>
    <w:tmpl w:val="CB449322"/>
    <w:lvl w:ilvl="0" w:tplc="2ED62C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C32B02"/>
    <w:multiLevelType w:val="hybridMultilevel"/>
    <w:tmpl w:val="2B68A20E"/>
    <w:lvl w:ilvl="0" w:tplc="D4C6418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54055E"/>
    <w:multiLevelType w:val="hybridMultilevel"/>
    <w:tmpl w:val="823CB710"/>
    <w:lvl w:ilvl="0" w:tplc="D24C23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960BFE"/>
    <w:multiLevelType w:val="hybridMultilevel"/>
    <w:tmpl w:val="E89EA5A4"/>
    <w:lvl w:ilvl="0" w:tplc="57E69E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70D6"/>
    <w:multiLevelType w:val="hybridMultilevel"/>
    <w:tmpl w:val="06E03FF6"/>
    <w:lvl w:ilvl="0" w:tplc="4F028124">
      <w:start w:val="1"/>
      <w:numFmt w:val="decimal"/>
      <w:lvlText w:val="%1."/>
      <w:lvlJc w:val="left"/>
      <w:pPr>
        <w:ind w:left="1530" w:hanging="360"/>
      </w:pPr>
      <w:rPr>
        <w:rFonts w:asciiTheme="minorHAnsi" w:eastAsiaTheme="minorHAnsi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22A668EC"/>
    <w:multiLevelType w:val="hybridMultilevel"/>
    <w:tmpl w:val="27DEDDCA"/>
    <w:lvl w:ilvl="0" w:tplc="646E275A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A1825CF"/>
    <w:multiLevelType w:val="hybridMultilevel"/>
    <w:tmpl w:val="526C7BD0"/>
    <w:lvl w:ilvl="0" w:tplc="955EE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629AD"/>
    <w:multiLevelType w:val="hybridMultilevel"/>
    <w:tmpl w:val="33F6E298"/>
    <w:lvl w:ilvl="0" w:tplc="14242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D091D"/>
    <w:multiLevelType w:val="hybridMultilevel"/>
    <w:tmpl w:val="694E68C8"/>
    <w:lvl w:ilvl="0" w:tplc="DE90CD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1E416FC"/>
    <w:multiLevelType w:val="hybridMultilevel"/>
    <w:tmpl w:val="2B1C4AB2"/>
    <w:lvl w:ilvl="0" w:tplc="B5C25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A3DD3"/>
    <w:multiLevelType w:val="hybridMultilevel"/>
    <w:tmpl w:val="F0BAC44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3745B12"/>
    <w:multiLevelType w:val="hybridMultilevel"/>
    <w:tmpl w:val="D2CEB2A4"/>
    <w:lvl w:ilvl="0" w:tplc="BD68E92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5F6F82"/>
    <w:multiLevelType w:val="hybridMultilevel"/>
    <w:tmpl w:val="AB28CD38"/>
    <w:lvl w:ilvl="0" w:tplc="377A95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866103B"/>
    <w:multiLevelType w:val="hybridMultilevel"/>
    <w:tmpl w:val="2EE43770"/>
    <w:lvl w:ilvl="0" w:tplc="ED546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9D0046"/>
    <w:multiLevelType w:val="hybridMultilevel"/>
    <w:tmpl w:val="45C89AB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6">
    <w:nsid w:val="5FD07DC1"/>
    <w:multiLevelType w:val="hybridMultilevel"/>
    <w:tmpl w:val="B8FAF7D8"/>
    <w:lvl w:ilvl="0" w:tplc="8B887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AF0E90"/>
    <w:multiLevelType w:val="hybridMultilevel"/>
    <w:tmpl w:val="D4461078"/>
    <w:lvl w:ilvl="0" w:tplc="EC18F1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7F6602"/>
    <w:multiLevelType w:val="hybridMultilevel"/>
    <w:tmpl w:val="E8048A1A"/>
    <w:lvl w:ilvl="0" w:tplc="061CB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D91211"/>
    <w:multiLevelType w:val="hybridMultilevel"/>
    <w:tmpl w:val="7F2C56A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0">
    <w:nsid w:val="7C3D154E"/>
    <w:multiLevelType w:val="hybridMultilevel"/>
    <w:tmpl w:val="6F28DC34"/>
    <w:lvl w:ilvl="0" w:tplc="F0A2FC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9"/>
  </w:num>
  <w:num w:numId="3">
    <w:abstractNumId w:val="15"/>
  </w:num>
  <w:num w:numId="4">
    <w:abstractNumId w:val="7"/>
  </w:num>
  <w:num w:numId="5">
    <w:abstractNumId w:val="3"/>
  </w:num>
  <w:num w:numId="6">
    <w:abstractNumId w:val="11"/>
  </w:num>
  <w:num w:numId="7">
    <w:abstractNumId w:val="9"/>
  </w:num>
  <w:num w:numId="8">
    <w:abstractNumId w:val="14"/>
  </w:num>
  <w:num w:numId="9">
    <w:abstractNumId w:val="20"/>
  </w:num>
  <w:num w:numId="10">
    <w:abstractNumId w:val="13"/>
  </w:num>
  <w:num w:numId="11">
    <w:abstractNumId w:val="1"/>
  </w:num>
  <w:num w:numId="12">
    <w:abstractNumId w:val="4"/>
  </w:num>
  <w:num w:numId="13">
    <w:abstractNumId w:val="10"/>
  </w:num>
  <w:num w:numId="14">
    <w:abstractNumId w:val="17"/>
  </w:num>
  <w:num w:numId="15">
    <w:abstractNumId w:val="2"/>
  </w:num>
  <w:num w:numId="16">
    <w:abstractNumId w:val="18"/>
  </w:num>
  <w:num w:numId="17">
    <w:abstractNumId w:val="16"/>
  </w:num>
  <w:num w:numId="18">
    <w:abstractNumId w:val="12"/>
  </w:num>
  <w:num w:numId="19">
    <w:abstractNumId w:val="8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68"/>
    <w:rsid w:val="000F60C6"/>
    <w:rsid w:val="00261A6E"/>
    <w:rsid w:val="00280E18"/>
    <w:rsid w:val="002A4DBD"/>
    <w:rsid w:val="002E58CB"/>
    <w:rsid w:val="0034739E"/>
    <w:rsid w:val="003F6FB6"/>
    <w:rsid w:val="004D7E18"/>
    <w:rsid w:val="00505926"/>
    <w:rsid w:val="006248B2"/>
    <w:rsid w:val="006C17CC"/>
    <w:rsid w:val="00723F8E"/>
    <w:rsid w:val="00751945"/>
    <w:rsid w:val="00804A6F"/>
    <w:rsid w:val="008B6E89"/>
    <w:rsid w:val="008D0901"/>
    <w:rsid w:val="008E6E91"/>
    <w:rsid w:val="00925652"/>
    <w:rsid w:val="00946C70"/>
    <w:rsid w:val="0096652A"/>
    <w:rsid w:val="00976B82"/>
    <w:rsid w:val="009A6F37"/>
    <w:rsid w:val="009D3664"/>
    <w:rsid w:val="00A44D25"/>
    <w:rsid w:val="00A528C2"/>
    <w:rsid w:val="00A94506"/>
    <w:rsid w:val="00AA0F8B"/>
    <w:rsid w:val="00B0159E"/>
    <w:rsid w:val="00B7359D"/>
    <w:rsid w:val="00BA092D"/>
    <w:rsid w:val="00C64879"/>
    <w:rsid w:val="00CE40BD"/>
    <w:rsid w:val="00DA2895"/>
    <w:rsid w:val="00E656C1"/>
    <w:rsid w:val="00E72168"/>
    <w:rsid w:val="00E92B02"/>
    <w:rsid w:val="00EB3C92"/>
    <w:rsid w:val="00FE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1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1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2019-01-13T15:39:00Z</cp:lastPrinted>
  <dcterms:created xsi:type="dcterms:W3CDTF">2019-01-10T12:46:00Z</dcterms:created>
  <dcterms:modified xsi:type="dcterms:W3CDTF">2019-01-13T15:39:00Z</dcterms:modified>
</cp:coreProperties>
</file>